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C" w:rsidRDefault="00F1137C" w:rsidP="00F11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77223">
        <w:rPr>
          <w:rFonts w:ascii="Times New Roman" w:eastAsia="Times New Roman" w:hAnsi="Times New Roman"/>
          <w:sz w:val="24"/>
          <w:szCs w:val="24"/>
          <w:lang w:eastAsia="bg-BG"/>
        </w:rPr>
        <w:t xml:space="preserve"> 18/31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B77223">
        <w:rPr>
          <w:rFonts w:ascii="Times New Roman" w:eastAsia="Times New Roman" w:hAnsi="Times New Roman"/>
          <w:sz w:val="24"/>
          <w:szCs w:val="24"/>
          <w:lang w:eastAsia="bg-BG"/>
        </w:rPr>
        <w:t>05.2021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F1137C" w:rsidRDefault="00B77223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31</w:t>
      </w:r>
      <w:r w:rsidR="00F1137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05.2021</w:t>
      </w:r>
      <w:r w:rsidR="00F1137C">
        <w:rPr>
          <w:rFonts w:ascii="Times New Roman" w:eastAsia="Times New Roman" w:hAnsi="Times New Roman"/>
          <w:sz w:val="24"/>
          <w:szCs w:val="24"/>
          <w:lang w:eastAsia="bg-BG"/>
        </w:rPr>
        <w:t xml:space="preserve"> г.  се проведе заседание на Общинска избирателна комисия Крушари</w:t>
      </w:r>
    </w:p>
    <w:p w:rsidR="00F1137C" w:rsidRDefault="00F1137C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F1137C" w:rsidRDefault="00F1137C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Pr="008E63BB" w:rsidRDefault="00DA5E9B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E6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Владислав Йорданов Василев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Pr="00377080" w:rsidRDefault="00377080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137C" w:rsidRDefault="00B77223" w:rsidP="00E93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17</w:t>
      </w:r>
      <w:r w:rsidR="00F1137C">
        <w:rPr>
          <w:rFonts w:ascii="Times New Roman" w:eastAsia="Times New Roman" w:hAnsi="Times New Roman"/>
          <w:sz w:val="24"/>
          <w:szCs w:val="24"/>
          <w:lang w:eastAsia="bg-BG"/>
        </w:rPr>
        <w:t xml:space="preserve">.30 часа и председателствано от  Председателя на ОИК Крушари-Валентина Николова </w:t>
      </w:r>
    </w:p>
    <w:p w:rsidR="00F1137C" w:rsidRDefault="00F1137C" w:rsidP="00F1137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F1137C" w:rsidRDefault="005766F5" w:rsidP="00E93E9F">
      <w:pPr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E93E9F">
        <w:rPr>
          <w:rFonts w:ascii="Times New Roman" w:eastAsia="Times New Roman" w:hAnsi="Times New Roman"/>
          <w:sz w:val="24"/>
          <w:szCs w:val="24"/>
          <w:lang w:eastAsia="bg-BG"/>
        </w:rPr>
        <w:t>Предсрочно прекратяване пълномощията и заличаване на общински съветник и обявяване избора на следващия в листата на КП „БСП ЗА БЪЛГАРИЯ“ кандидат за общински съветник.</w:t>
      </w:r>
      <w:r w:rsidR="000F2897" w:rsidRPr="00E93E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5766F5" w:rsidRDefault="005766F5" w:rsidP="005766F5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>
        <w:rPr>
          <w:color w:val="333333"/>
        </w:rPr>
        <w:t>2.</w:t>
      </w:r>
      <w:r>
        <w:t xml:space="preserve"> </w:t>
      </w:r>
      <w:r>
        <w:rPr>
          <w:color w:val="333333"/>
        </w:rPr>
        <w:t>Приемане на решение за заместващ Секретар на ОИК</w:t>
      </w:r>
    </w:p>
    <w:p w:rsidR="005766F5" w:rsidRPr="00E93E9F" w:rsidRDefault="005766F5" w:rsidP="00E93E9F">
      <w:pPr>
        <w:ind w:firstLine="36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F1137C" w:rsidRDefault="00F1137C" w:rsidP="00F113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</w:t>
      </w:r>
    </w:p>
    <w:p w:rsidR="00E93E9F" w:rsidRDefault="00E93E9F" w:rsidP="00E93E9F">
      <w:pPr>
        <w:ind w:firstLine="36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Предсрочно прекратяване пълномощията и заличаване на общински съветник и обявяване избора на следващия в листата на КП „БСП ЗА БЪЛГАРИЯ“ кандидат за общински съветник.</w:t>
      </w:r>
    </w:p>
    <w:p w:rsidR="00E93E9F" w:rsidRDefault="00E93E9F" w:rsidP="00E93E9F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В ОИК-Крушари е постъпило писмо с вх.№ 18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- МИ/</w:t>
      </w: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05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 xml:space="preserve">21 </w:t>
      </w:r>
      <w:r>
        <w:rPr>
          <w:rFonts w:ascii="Times New Roman" w:hAnsi="Times New Roman"/>
          <w:sz w:val="24"/>
          <w:szCs w:val="24"/>
        </w:rPr>
        <w:t xml:space="preserve">г. от Видин Каракашев– Председател на Общински съвет Крушари с приложено заявление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Здравко Христов Здравков, с което същият заявява, че желае предсрочно да му бъдат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прекратени пълномощията като Общински съветник в Община Крушари на основание чл.30, ал. 4, т. 3 от ЗМСМА . </w:t>
      </w:r>
    </w:p>
    <w:p w:rsidR="00E93E9F" w:rsidRPr="00E93E9F" w:rsidRDefault="00E93E9F" w:rsidP="00E93E9F">
      <w:pPr>
        <w:ind w:firstLine="36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 С решение № 97-МИ от 28.10.2019г., Здравко Христов Здравков е обявен от ОИК Крушари за избран за общински съветник от кандидатската листа на КП „БСП ЗА БЪЛГАРИЯ“. Предвид желанието на лицето да му бъдат прекратени пълномощията като общински съветник в Община Крушари на основание чл. 30, ал. 4,  т. 3 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ал. 7 от ЗМСМА, следва да бъде обявен за избран следващия кандидат от листата на КП „БСП ЗА БЪЛГАРИЯ“.</w:t>
      </w:r>
    </w:p>
    <w:p w:rsidR="00E93E9F" w:rsidRDefault="00E93E9F" w:rsidP="00E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 Чл. 454 ал.1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ал. 3 от ИК определя изрично реда, по който следва да бъде обявен следващ кандидат, а именно - според броят на валидните преференции, на кандидатите, получили мандат от общинската избирателна квота и включени в списък Б по методика съгласно приложение 5 към чл. 453 ал.1 от ИК.</w:t>
      </w:r>
    </w:p>
    <w:p w:rsidR="00E93E9F" w:rsidRDefault="00E93E9F" w:rsidP="00E93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тази връзка от справката на “Информационно обслужване” АД за класиране според преференциите, ОИК Крушари следва да обяви за избран Живко Алексиев Чобанов, с </w:t>
      </w:r>
      <w:r w:rsidR="00AC148E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действителни преференции.</w:t>
      </w:r>
    </w:p>
    <w:p w:rsidR="00E93E9F" w:rsidRDefault="00E93E9F" w:rsidP="00E93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на основание чл. 87, ал.1, т.24  и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.чл. 454 ал.1 и чл. 453 ал. 5 от ИК и на основание чл. 30, ал. 4,  т.3 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ал. 7 от ЗМСМСА, ОИК Крушари</w:t>
      </w:r>
    </w:p>
    <w:p w:rsidR="00E93E9F" w:rsidRDefault="00E93E9F" w:rsidP="00E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93E9F" w:rsidRDefault="00E93E9F" w:rsidP="00E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ПРЕКРАТЯВА ПЪЛНОМОЩИЯТА И ЗАЛИЧАВА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Здравко Христов Здравков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списъка на общинските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обявени за избрани с решение 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97 -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МИ/28.10.2019г. на ОИК Крушари и анулира издаденото 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удостверение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93E9F" w:rsidRDefault="00E93E9F" w:rsidP="00E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избран за общински съветник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Живко Алексиев Чобанов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ЕГН**** от кандидатската листа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 който да се издаде Удостоверение Приложение № 98-МИ от изборните книжа</w:t>
      </w:r>
    </w:p>
    <w:p w:rsidR="00EA5AA2" w:rsidRPr="00EA5AA2" w:rsidRDefault="00EA5AA2" w:rsidP="00EA5A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EA5AA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 втора от дневния ред:</w:t>
      </w:r>
    </w:p>
    <w:p w:rsidR="00EA5AA2" w:rsidRDefault="00EA5AA2" w:rsidP="00EA5AA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t xml:space="preserve"> </w:t>
      </w:r>
      <w:r>
        <w:rPr>
          <w:color w:val="333333"/>
        </w:rPr>
        <w:t>Приемане на решение за заместващ Секретар на ОИК</w:t>
      </w:r>
    </w:p>
    <w:p w:rsidR="00EA5AA2" w:rsidRDefault="00EA5AA2" w:rsidP="00EA5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A5AA2" w:rsidRDefault="00EA5AA2" w:rsidP="00EA5A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85, чл. 87, ал. 2, чл. 88 от Изборния кодекс от ИК и във връзка с Решение № 848 МИ от 28.08.2019 г. на ЦИК, ОИК Крушари</w:t>
      </w:r>
    </w:p>
    <w:p w:rsidR="00EA5AA2" w:rsidRDefault="00EA5AA2" w:rsidP="00EA5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A5AA2" w:rsidRDefault="00EA5AA2" w:rsidP="00EA5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A5AA2" w:rsidRPr="00EA5AA2" w:rsidRDefault="00EA5AA2" w:rsidP="00EA5A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A5AA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  Е  Ш  И:</w:t>
      </w:r>
    </w:p>
    <w:p w:rsidR="00EA5AA2" w:rsidRDefault="00EA5AA2" w:rsidP="00EA5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A5AA2" w:rsidRDefault="00EA5AA2" w:rsidP="00EA5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Поради отсъствие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Титуляра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Филиз Шабанова - Опред</w:t>
      </w:r>
      <w:r w:rsidR="00A26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еля за Секретар на ОИК  Олга </w:t>
      </w:r>
      <w:proofErr w:type="spellStart"/>
      <w:r w:rsidR="00A26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Лучева</w:t>
      </w:r>
      <w:proofErr w:type="spellEnd"/>
      <w:r w:rsidR="00A26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правомощия за подписване на настоящия протокол и взетите решения със същия</w:t>
      </w:r>
    </w:p>
    <w:p w:rsidR="00EA5AA2" w:rsidRDefault="00EA5AA2" w:rsidP="00EA5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A5AA2" w:rsidRDefault="00EA5AA2" w:rsidP="00EA5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88 от ИК решението подлежи на обжалване пред ЦИК в три дневен срок от датата на публикуването му.</w:t>
      </w:r>
    </w:p>
    <w:p w:rsidR="00EA5AA2" w:rsidRDefault="00EA5AA2" w:rsidP="00EA5AA2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A5AA2" w:rsidRPr="00EA5AA2" w:rsidRDefault="00EA5AA2" w:rsidP="00E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1137C" w:rsidRPr="00C74358" w:rsidRDefault="008E63BB" w:rsidP="00E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Гласували:  </w:t>
      </w:r>
      <w:r w:rsidR="00DA5E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113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="00C7435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11</w:t>
      </w:r>
      <w:bookmarkStart w:id="0" w:name="_GoBack"/>
      <w:bookmarkEnd w:id="0"/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Pr="00A26738" w:rsidRDefault="00A26738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DA5E9B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34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Владислав Йорданов Василев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137C" w:rsidRPr="00E93E9F" w:rsidRDefault="00F1137C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F1137C" w:rsidRDefault="00F1137C" w:rsidP="00F113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0</w:t>
      </w:r>
    </w:p>
    <w:p w:rsidR="00F1137C" w:rsidRDefault="003179C8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E93E9F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E93E9F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18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,45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F1137C" w:rsidRDefault="00F1137C" w:rsidP="00F1137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86647C" w:rsidRDefault="00F1137C" w:rsidP="00A26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9B7FAF" w:rsidRPr="00A26738" w:rsidRDefault="009B7FAF" w:rsidP="009B7F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Олга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Лучева</w:t>
      </w:r>
      <w:proofErr w:type="spellEnd"/>
    </w:p>
    <w:sectPr w:rsidR="009B7FAF" w:rsidRPr="00A26738" w:rsidSect="0089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C49"/>
    <w:rsid w:val="000F2897"/>
    <w:rsid w:val="00195050"/>
    <w:rsid w:val="003179C8"/>
    <w:rsid w:val="00377080"/>
    <w:rsid w:val="00394021"/>
    <w:rsid w:val="00534CC1"/>
    <w:rsid w:val="00562859"/>
    <w:rsid w:val="005766F5"/>
    <w:rsid w:val="007D18F0"/>
    <w:rsid w:val="0086647C"/>
    <w:rsid w:val="00897C2F"/>
    <w:rsid w:val="008E3C49"/>
    <w:rsid w:val="008E63BB"/>
    <w:rsid w:val="009B7FAF"/>
    <w:rsid w:val="00A26738"/>
    <w:rsid w:val="00AC148E"/>
    <w:rsid w:val="00B6582F"/>
    <w:rsid w:val="00B77223"/>
    <w:rsid w:val="00C74358"/>
    <w:rsid w:val="00DA5E9B"/>
    <w:rsid w:val="00E93E9F"/>
    <w:rsid w:val="00EA5AA2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5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19</cp:revision>
  <dcterms:created xsi:type="dcterms:W3CDTF">2019-11-08T14:15:00Z</dcterms:created>
  <dcterms:modified xsi:type="dcterms:W3CDTF">2021-05-31T14:17:00Z</dcterms:modified>
</cp:coreProperties>
</file>